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3270D" w14:textId="77777777" w:rsidR="005451F4" w:rsidRPr="005451F4" w:rsidRDefault="005451F4" w:rsidP="005451F4">
      <w:pPr>
        <w:spacing w:after="200" w:line="276" w:lineRule="auto"/>
        <w:jc w:val="center"/>
        <w:rPr>
          <w:rFonts w:ascii="Arial" w:eastAsia="Calibri" w:hAnsi="Arial" w:cs="Arial"/>
          <w:b/>
          <w:kern w:val="0"/>
          <w:sz w:val="44"/>
          <w14:ligatures w14:val="none"/>
        </w:rPr>
      </w:pPr>
      <w:r w:rsidRPr="005451F4">
        <w:rPr>
          <w:rFonts w:ascii="Arial" w:eastAsia="Calibri" w:hAnsi="Arial" w:cs="Arial"/>
          <w:b/>
          <w:noProof/>
          <w:kern w:val="0"/>
          <w:sz w:val="44"/>
          <w:lang w:eastAsia="en-GB"/>
          <w14:ligatures w14:val="none"/>
        </w:rPr>
        <w:drawing>
          <wp:anchor distT="0" distB="0" distL="114300" distR="114300" simplePos="0" relativeHeight="251659264" behindDoc="0" locked="0" layoutInCell="1" allowOverlap="1" wp14:anchorId="3F199F1C" wp14:editId="54F9D7B4">
            <wp:simplePos x="0" y="0"/>
            <wp:positionH relativeFrom="margin">
              <wp:align>center</wp:align>
            </wp:positionH>
            <wp:positionV relativeFrom="paragraph">
              <wp:posOffset>99</wp:posOffset>
            </wp:positionV>
            <wp:extent cx="1865910" cy="1318548"/>
            <wp:effectExtent l="0" t="0" r="127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WEF Website\Artwork\Logos\WEF 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910" cy="131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451F4">
        <w:rPr>
          <w:rFonts w:ascii="Arial" w:eastAsia="Calibri" w:hAnsi="Arial" w:cs="Arial"/>
          <w:b/>
          <w:kern w:val="0"/>
          <w:sz w:val="44"/>
          <w14:ligatures w14:val="none"/>
        </w:rPr>
        <w:t>Waverley Secondary School &amp; Sixth Form</w:t>
      </w:r>
    </w:p>
    <w:p w14:paraId="4F9BF58B" w14:textId="35109012" w:rsidR="00B36130" w:rsidRDefault="005451F4" w:rsidP="005451F4">
      <w:pPr>
        <w:jc w:val="center"/>
        <w:rPr>
          <w:rFonts w:ascii="Arial" w:eastAsia="Calibri" w:hAnsi="Arial" w:cs="Arial"/>
          <w:b/>
          <w:kern w:val="0"/>
          <w:sz w:val="32"/>
          <w14:ligatures w14:val="none"/>
        </w:rPr>
      </w:pPr>
      <w:r>
        <w:rPr>
          <w:rFonts w:ascii="Arial" w:eastAsia="Calibri" w:hAnsi="Arial" w:cs="Arial"/>
          <w:b/>
          <w:kern w:val="0"/>
          <w:sz w:val="32"/>
          <w14:ligatures w14:val="none"/>
        </w:rPr>
        <w:t>Triple Science</w:t>
      </w:r>
    </w:p>
    <w:p w14:paraId="7CF2E4F5" w14:textId="77777777" w:rsidR="005451F4" w:rsidRDefault="005451F4" w:rsidP="005451F4">
      <w:pPr>
        <w:jc w:val="center"/>
        <w:rPr>
          <w:rFonts w:ascii="Arial" w:eastAsia="Calibri" w:hAnsi="Arial" w:cs="Arial"/>
          <w:b/>
          <w:kern w:val="0"/>
          <w:sz w:val="32"/>
          <w14:ligatures w14:val="none"/>
        </w:rPr>
      </w:pPr>
    </w:p>
    <w:p w14:paraId="0CD4B1A1" w14:textId="77777777" w:rsidR="005451F4" w:rsidRDefault="005451F4" w:rsidP="005451F4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October</w:t>
      </w:r>
      <w:r w:rsidRPr="0054235A">
        <w:rPr>
          <w:b/>
          <w:sz w:val="36"/>
          <w:u w:val="single"/>
        </w:rPr>
        <w:t xml:space="preserve"> Mock Exam 202</w:t>
      </w:r>
      <w:r>
        <w:rPr>
          <w:b/>
          <w:sz w:val="36"/>
          <w:u w:val="single"/>
        </w:rPr>
        <w:t>6</w:t>
      </w:r>
      <w:r w:rsidRPr="0054235A">
        <w:rPr>
          <w:b/>
          <w:sz w:val="36"/>
          <w:u w:val="single"/>
        </w:rPr>
        <w:t xml:space="preserve"> – Paper 1 ONLY</w:t>
      </w:r>
    </w:p>
    <w:p w14:paraId="56AF32CC" w14:textId="77777777" w:rsidR="005451F4" w:rsidRPr="0054235A" w:rsidRDefault="005451F4" w:rsidP="005451F4">
      <w:pPr>
        <w:rPr>
          <w:b/>
          <w:sz w:val="36"/>
          <w:u w:val="single"/>
        </w:rPr>
      </w:pPr>
      <w:r>
        <w:rPr>
          <w:b/>
          <w:sz w:val="36"/>
          <w:u w:val="single"/>
        </w:rPr>
        <w:t xml:space="preserve">Paper 1: </w:t>
      </w:r>
      <w:r w:rsidRPr="0054235A">
        <w:rPr>
          <w:b/>
          <w:sz w:val="36"/>
          <w:u w:val="single"/>
        </w:rPr>
        <w:t>Biology</w:t>
      </w:r>
    </w:p>
    <w:p w14:paraId="1A3C96A0" w14:textId="77777777" w:rsidR="005451F4" w:rsidRPr="0054235A" w:rsidRDefault="005451F4" w:rsidP="005451F4">
      <w:pPr>
        <w:rPr>
          <w:sz w:val="36"/>
        </w:rPr>
      </w:pPr>
      <w:r w:rsidRPr="0054235A">
        <w:rPr>
          <w:sz w:val="36"/>
        </w:rPr>
        <w:t>B1 Key concepts in biology</w:t>
      </w:r>
    </w:p>
    <w:p w14:paraId="216B3BCA" w14:textId="77777777" w:rsidR="005451F4" w:rsidRPr="0054235A" w:rsidRDefault="005451F4" w:rsidP="005451F4">
      <w:pPr>
        <w:rPr>
          <w:sz w:val="36"/>
        </w:rPr>
      </w:pPr>
      <w:r w:rsidRPr="0054235A">
        <w:rPr>
          <w:sz w:val="36"/>
        </w:rPr>
        <w:t xml:space="preserve">B2 Cells and control </w:t>
      </w:r>
    </w:p>
    <w:p w14:paraId="29E168AF" w14:textId="77777777" w:rsidR="005451F4" w:rsidRPr="0054235A" w:rsidRDefault="005451F4" w:rsidP="005451F4">
      <w:pPr>
        <w:rPr>
          <w:sz w:val="36"/>
        </w:rPr>
      </w:pPr>
      <w:r w:rsidRPr="0054235A">
        <w:rPr>
          <w:sz w:val="36"/>
        </w:rPr>
        <w:t xml:space="preserve">B3 Genetics </w:t>
      </w:r>
    </w:p>
    <w:p w14:paraId="4779D32C" w14:textId="77777777" w:rsidR="005451F4" w:rsidRPr="0054235A" w:rsidRDefault="005451F4" w:rsidP="005451F4">
      <w:pPr>
        <w:rPr>
          <w:sz w:val="36"/>
        </w:rPr>
      </w:pPr>
      <w:r w:rsidRPr="0054235A">
        <w:rPr>
          <w:sz w:val="36"/>
        </w:rPr>
        <w:t xml:space="preserve">B4 Natural selection and genetic modification </w:t>
      </w:r>
    </w:p>
    <w:p w14:paraId="27A71168" w14:textId="77777777" w:rsidR="005451F4" w:rsidRPr="0054235A" w:rsidRDefault="005451F4" w:rsidP="005451F4">
      <w:pPr>
        <w:rPr>
          <w:sz w:val="36"/>
        </w:rPr>
      </w:pPr>
      <w:r w:rsidRPr="0054235A">
        <w:rPr>
          <w:sz w:val="36"/>
        </w:rPr>
        <w:t xml:space="preserve">B5 Health, disease and the development of medicines </w:t>
      </w:r>
    </w:p>
    <w:p w14:paraId="4F539520" w14:textId="77777777" w:rsidR="005451F4" w:rsidRDefault="005451F4" w:rsidP="005451F4">
      <w:pPr>
        <w:rPr>
          <w:sz w:val="36"/>
          <w:szCs w:val="36"/>
        </w:rPr>
      </w:pPr>
    </w:p>
    <w:p w14:paraId="548CDE5D" w14:textId="77777777" w:rsidR="005451F4" w:rsidRDefault="005451F4" w:rsidP="005451F4">
      <w:pPr>
        <w:rPr>
          <w:sz w:val="36"/>
          <w:szCs w:val="36"/>
        </w:rPr>
      </w:pPr>
    </w:p>
    <w:p w14:paraId="3B3B8BA6" w14:textId="77777777" w:rsidR="005451F4" w:rsidRDefault="005451F4" w:rsidP="005451F4">
      <w:pPr>
        <w:rPr>
          <w:sz w:val="36"/>
          <w:szCs w:val="36"/>
        </w:rPr>
      </w:pPr>
    </w:p>
    <w:p w14:paraId="76692E6D" w14:textId="77777777" w:rsidR="005451F4" w:rsidRDefault="005451F4" w:rsidP="005451F4">
      <w:pPr>
        <w:rPr>
          <w:sz w:val="36"/>
          <w:szCs w:val="36"/>
        </w:rPr>
      </w:pPr>
    </w:p>
    <w:p w14:paraId="3C27049B" w14:textId="77777777" w:rsidR="005451F4" w:rsidRDefault="005451F4" w:rsidP="005451F4">
      <w:pPr>
        <w:rPr>
          <w:sz w:val="36"/>
          <w:szCs w:val="36"/>
        </w:rPr>
      </w:pPr>
    </w:p>
    <w:p w14:paraId="3FE895A3" w14:textId="77777777" w:rsidR="005451F4" w:rsidRDefault="005451F4" w:rsidP="005451F4">
      <w:pPr>
        <w:rPr>
          <w:sz w:val="36"/>
          <w:szCs w:val="36"/>
        </w:rPr>
      </w:pPr>
    </w:p>
    <w:p w14:paraId="58C15432" w14:textId="77777777" w:rsidR="005451F4" w:rsidRDefault="005451F4" w:rsidP="005451F4">
      <w:pPr>
        <w:rPr>
          <w:sz w:val="36"/>
          <w:szCs w:val="36"/>
        </w:rPr>
      </w:pPr>
    </w:p>
    <w:p w14:paraId="0BC7F508" w14:textId="77777777" w:rsidR="005451F4" w:rsidRDefault="005451F4" w:rsidP="005451F4">
      <w:pPr>
        <w:rPr>
          <w:sz w:val="36"/>
          <w:szCs w:val="36"/>
        </w:rPr>
      </w:pPr>
    </w:p>
    <w:p w14:paraId="110FF8D8" w14:textId="77777777" w:rsidR="005451F4" w:rsidRDefault="005451F4" w:rsidP="005451F4">
      <w:pPr>
        <w:rPr>
          <w:sz w:val="36"/>
          <w:szCs w:val="36"/>
        </w:rPr>
      </w:pPr>
    </w:p>
    <w:p w14:paraId="2CCA2E24" w14:textId="77777777" w:rsidR="005451F4" w:rsidRDefault="005451F4" w:rsidP="005451F4">
      <w:pPr>
        <w:rPr>
          <w:sz w:val="36"/>
          <w:szCs w:val="36"/>
        </w:rPr>
      </w:pPr>
    </w:p>
    <w:p w14:paraId="62B007EE" w14:textId="77777777" w:rsidR="005451F4" w:rsidRPr="0054235A" w:rsidRDefault="005451F4" w:rsidP="005451F4">
      <w:pPr>
        <w:rPr>
          <w:sz w:val="36"/>
          <w:szCs w:val="36"/>
        </w:rPr>
      </w:pPr>
    </w:p>
    <w:p w14:paraId="162D24CF" w14:textId="77777777" w:rsidR="005451F4" w:rsidRPr="00705E5A" w:rsidRDefault="005451F4" w:rsidP="005451F4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 xml:space="preserve">Paper 1: </w:t>
      </w:r>
      <w:r w:rsidRPr="00705E5A">
        <w:rPr>
          <w:b/>
          <w:sz w:val="36"/>
          <w:szCs w:val="36"/>
          <w:u w:val="single"/>
        </w:rPr>
        <w:t>Chemistry</w:t>
      </w:r>
    </w:p>
    <w:p w14:paraId="5CE9C987" w14:textId="77777777" w:rsidR="005451F4" w:rsidRPr="00705E5A" w:rsidRDefault="005451F4" w:rsidP="005451F4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C1 States of matter </w:t>
      </w:r>
    </w:p>
    <w:p w14:paraId="0FE51FF4" w14:textId="77777777" w:rsidR="005451F4" w:rsidRPr="00705E5A" w:rsidRDefault="005451F4" w:rsidP="005451F4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C2 Methods of separating and purifying substances </w:t>
      </w:r>
    </w:p>
    <w:p w14:paraId="64079A4C" w14:textId="77777777" w:rsidR="005451F4" w:rsidRPr="00705E5A" w:rsidRDefault="005451F4" w:rsidP="005451F4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C3 Atomic structure </w:t>
      </w:r>
    </w:p>
    <w:p w14:paraId="12B73A77" w14:textId="77777777" w:rsidR="005451F4" w:rsidRPr="00705E5A" w:rsidRDefault="005451F4" w:rsidP="005451F4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C4 The periodic table </w:t>
      </w:r>
    </w:p>
    <w:p w14:paraId="1A4AAD71" w14:textId="77777777" w:rsidR="005451F4" w:rsidRPr="00705E5A" w:rsidRDefault="005451F4" w:rsidP="005451F4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C5 Ionic bonding </w:t>
      </w:r>
    </w:p>
    <w:p w14:paraId="3DEC8318" w14:textId="77777777" w:rsidR="005451F4" w:rsidRPr="00705E5A" w:rsidRDefault="005451F4" w:rsidP="005451F4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C6 Covalent bonding </w:t>
      </w:r>
    </w:p>
    <w:p w14:paraId="356E0EA7" w14:textId="77777777" w:rsidR="005451F4" w:rsidRPr="00705E5A" w:rsidRDefault="005451F4" w:rsidP="005451F4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C7 Types of substances </w:t>
      </w:r>
    </w:p>
    <w:p w14:paraId="5A34FBD3" w14:textId="77777777" w:rsidR="005451F4" w:rsidRPr="00705E5A" w:rsidRDefault="005451F4" w:rsidP="005451F4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C8 Acids and alkalis </w:t>
      </w:r>
    </w:p>
    <w:p w14:paraId="3DADC1B7" w14:textId="77777777" w:rsidR="005451F4" w:rsidRPr="00705E5A" w:rsidRDefault="005451F4" w:rsidP="005451F4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C9 Calculations involving masses </w:t>
      </w:r>
    </w:p>
    <w:p w14:paraId="4DED712E" w14:textId="77777777" w:rsidR="005451F4" w:rsidRPr="00705E5A" w:rsidRDefault="005451F4" w:rsidP="005451F4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C10 Electrolytic process </w:t>
      </w:r>
    </w:p>
    <w:p w14:paraId="291BDA8A" w14:textId="77777777" w:rsidR="005451F4" w:rsidRPr="00705E5A" w:rsidRDefault="005451F4" w:rsidP="005451F4">
      <w:pPr>
        <w:rPr>
          <w:sz w:val="36"/>
          <w:szCs w:val="36"/>
        </w:rPr>
      </w:pPr>
      <w:r w:rsidRPr="00705E5A">
        <w:rPr>
          <w:sz w:val="36"/>
          <w:szCs w:val="36"/>
        </w:rPr>
        <w:t xml:space="preserve">C11 Obtaining and using metals </w:t>
      </w:r>
    </w:p>
    <w:p w14:paraId="2C9B9808" w14:textId="77777777" w:rsidR="005451F4" w:rsidRDefault="005451F4" w:rsidP="005451F4">
      <w:pPr>
        <w:rPr>
          <w:sz w:val="36"/>
          <w:szCs w:val="36"/>
        </w:rPr>
      </w:pPr>
      <w:r w:rsidRPr="00705E5A">
        <w:rPr>
          <w:sz w:val="36"/>
          <w:szCs w:val="36"/>
        </w:rPr>
        <w:t>C12 Reversible reactions and equilibria</w:t>
      </w:r>
    </w:p>
    <w:p w14:paraId="682431B6" w14:textId="77777777" w:rsidR="005451F4" w:rsidRDefault="005451F4" w:rsidP="005451F4">
      <w:pPr>
        <w:rPr>
          <w:sz w:val="36"/>
          <w:szCs w:val="36"/>
        </w:rPr>
      </w:pPr>
      <w:r>
        <w:rPr>
          <w:sz w:val="36"/>
          <w:szCs w:val="36"/>
        </w:rPr>
        <w:t>C13 Transition metals, alloys and corrosion</w:t>
      </w:r>
    </w:p>
    <w:p w14:paraId="4F9405E8" w14:textId="77777777" w:rsidR="005451F4" w:rsidRDefault="005451F4" w:rsidP="005451F4">
      <w:pPr>
        <w:rPr>
          <w:sz w:val="36"/>
          <w:szCs w:val="36"/>
        </w:rPr>
      </w:pPr>
      <w:r>
        <w:rPr>
          <w:sz w:val="36"/>
          <w:szCs w:val="36"/>
        </w:rPr>
        <w:t>C14 Quantitative analysis</w:t>
      </w:r>
    </w:p>
    <w:p w14:paraId="7CB3799B" w14:textId="77777777" w:rsidR="005451F4" w:rsidRPr="00705E5A" w:rsidRDefault="005451F4" w:rsidP="005451F4">
      <w:pPr>
        <w:rPr>
          <w:sz w:val="36"/>
          <w:szCs w:val="36"/>
        </w:rPr>
      </w:pPr>
      <w:r>
        <w:rPr>
          <w:sz w:val="36"/>
          <w:szCs w:val="36"/>
        </w:rPr>
        <w:t>C15 Dynamic Equilibria, calculations involving gases</w:t>
      </w:r>
    </w:p>
    <w:p w14:paraId="6F57D6A2" w14:textId="7001134B" w:rsidR="005451F4" w:rsidRDefault="005451F4" w:rsidP="005451F4">
      <w:pPr>
        <w:rPr>
          <w:sz w:val="36"/>
          <w:szCs w:val="36"/>
        </w:rPr>
      </w:pPr>
      <w:r w:rsidRPr="00A05B66">
        <w:rPr>
          <w:sz w:val="36"/>
          <w:szCs w:val="36"/>
        </w:rPr>
        <w:t>C16 Chemical Cells and Fuel cells</w:t>
      </w:r>
    </w:p>
    <w:p w14:paraId="75B6777D" w14:textId="77777777" w:rsidR="005451F4" w:rsidRDefault="005451F4" w:rsidP="005451F4">
      <w:pPr>
        <w:rPr>
          <w:sz w:val="36"/>
          <w:szCs w:val="36"/>
        </w:rPr>
      </w:pPr>
    </w:p>
    <w:p w14:paraId="14EDC968" w14:textId="77777777" w:rsidR="005451F4" w:rsidRDefault="005451F4" w:rsidP="005451F4">
      <w:pPr>
        <w:rPr>
          <w:sz w:val="36"/>
          <w:szCs w:val="36"/>
        </w:rPr>
      </w:pPr>
    </w:p>
    <w:p w14:paraId="1DF9E13B" w14:textId="77777777" w:rsidR="005451F4" w:rsidRDefault="005451F4" w:rsidP="005451F4">
      <w:pPr>
        <w:rPr>
          <w:sz w:val="36"/>
          <w:szCs w:val="36"/>
        </w:rPr>
      </w:pPr>
    </w:p>
    <w:p w14:paraId="0C2320E7" w14:textId="77777777" w:rsidR="005451F4" w:rsidRDefault="005451F4" w:rsidP="005451F4">
      <w:pPr>
        <w:rPr>
          <w:sz w:val="36"/>
          <w:szCs w:val="36"/>
        </w:rPr>
      </w:pPr>
    </w:p>
    <w:p w14:paraId="56FB17A2" w14:textId="77777777" w:rsidR="005451F4" w:rsidRDefault="005451F4" w:rsidP="005451F4">
      <w:pPr>
        <w:rPr>
          <w:sz w:val="36"/>
          <w:szCs w:val="36"/>
        </w:rPr>
      </w:pPr>
    </w:p>
    <w:p w14:paraId="528638CD" w14:textId="77777777" w:rsidR="005451F4" w:rsidRDefault="005451F4" w:rsidP="005451F4">
      <w:pPr>
        <w:rPr>
          <w:sz w:val="36"/>
          <w:szCs w:val="36"/>
        </w:rPr>
      </w:pPr>
    </w:p>
    <w:p w14:paraId="2001A651" w14:textId="77777777" w:rsidR="005451F4" w:rsidRDefault="005451F4" w:rsidP="005451F4">
      <w:pPr>
        <w:rPr>
          <w:sz w:val="36"/>
          <w:szCs w:val="36"/>
        </w:rPr>
      </w:pPr>
    </w:p>
    <w:p w14:paraId="17D1F300" w14:textId="77777777" w:rsidR="005451F4" w:rsidRPr="0054235A" w:rsidRDefault="005451F4" w:rsidP="005451F4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 xml:space="preserve">Paper 1: </w:t>
      </w:r>
      <w:r w:rsidRPr="0054235A">
        <w:rPr>
          <w:b/>
          <w:sz w:val="36"/>
          <w:szCs w:val="36"/>
          <w:u w:val="single"/>
        </w:rPr>
        <w:t>Physics</w:t>
      </w:r>
    </w:p>
    <w:p w14:paraId="6C63FB13" w14:textId="77777777" w:rsidR="005451F4" w:rsidRPr="0054235A" w:rsidRDefault="005451F4" w:rsidP="005451F4">
      <w:pPr>
        <w:rPr>
          <w:sz w:val="36"/>
          <w:szCs w:val="36"/>
        </w:rPr>
      </w:pPr>
      <w:r w:rsidRPr="0054235A">
        <w:rPr>
          <w:sz w:val="36"/>
          <w:szCs w:val="36"/>
        </w:rPr>
        <w:t xml:space="preserve">P1 Motion </w:t>
      </w:r>
    </w:p>
    <w:p w14:paraId="52A3EAF5" w14:textId="77777777" w:rsidR="005451F4" w:rsidRPr="0054235A" w:rsidRDefault="005451F4" w:rsidP="005451F4">
      <w:pPr>
        <w:rPr>
          <w:sz w:val="36"/>
          <w:szCs w:val="36"/>
        </w:rPr>
      </w:pPr>
      <w:r w:rsidRPr="0054235A">
        <w:rPr>
          <w:sz w:val="36"/>
          <w:szCs w:val="36"/>
        </w:rPr>
        <w:t xml:space="preserve">P2 Forces and motion </w:t>
      </w:r>
    </w:p>
    <w:p w14:paraId="757997EF" w14:textId="77777777" w:rsidR="005451F4" w:rsidRPr="0054235A" w:rsidRDefault="005451F4" w:rsidP="005451F4">
      <w:pPr>
        <w:rPr>
          <w:sz w:val="36"/>
          <w:szCs w:val="36"/>
        </w:rPr>
      </w:pPr>
      <w:r w:rsidRPr="0054235A">
        <w:rPr>
          <w:sz w:val="36"/>
          <w:szCs w:val="36"/>
        </w:rPr>
        <w:t xml:space="preserve">P3 Conservation of energy </w:t>
      </w:r>
    </w:p>
    <w:p w14:paraId="54C6B158" w14:textId="77777777" w:rsidR="005451F4" w:rsidRPr="0054235A" w:rsidRDefault="005451F4" w:rsidP="005451F4">
      <w:pPr>
        <w:rPr>
          <w:sz w:val="36"/>
          <w:szCs w:val="36"/>
        </w:rPr>
      </w:pPr>
      <w:r w:rsidRPr="0054235A">
        <w:rPr>
          <w:sz w:val="36"/>
          <w:szCs w:val="36"/>
        </w:rPr>
        <w:t xml:space="preserve">P4 Waves </w:t>
      </w:r>
    </w:p>
    <w:p w14:paraId="658E712E" w14:textId="77777777" w:rsidR="005451F4" w:rsidRPr="0054235A" w:rsidRDefault="005451F4" w:rsidP="005451F4">
      <w:pPr>
        <w:rPr>
          <w:sz w:val="36"/>
          <w:szCs w:val="36"/>
        </w:rPr>
      </w:pPr>
      <w:r w:rsidRPr="0054235A">
        <w:rPr>
          <w:sz w:val="36"/>
          <w:szCs w:val="36"/>
        </w:rPr>
        <w:t>P5 Light and electromagnetic spectrum</w:t>
      </w:r>
    </w:p>
    <w:p w14:paraId="2498E75A" w14:textId="77777777" w:rsidR="005451F4" w:rsidRDefault="005451F4" w:rsidP="005451F4">
      <w:pPr>
        <w:rPr>
          <w:sz w:val="36"/>
          <w:szCs w:val="36"/>
        </w:rPr>
      </w:pPr>
      <w:r w:rsidRPr="0054235A">
        <w:rPr>
          <w:sz w:val="36"/>
          <w:szCs w:val="36"/>
        </w:rPr>
        <w:t>P6 Radioactivity</w:t>
      </w:r>
    </w:p>
    <w:p w14:paraId="18F021EB" w14:textId="77777777" w:rsidR="005451F4" w:rsidRPr="0054235A" w:rsidRDefault="005451F4" w:rsidP="005451F4">
      <w:pPr>
        <w:rPr>
          <w:sz w:val="36"/>
          <w:szCs w:val="36"/>
        </w:rPr>
      </w:pPr>
      <w:r>
        <w:rPr>
          <w:sz w:val="36"/>
          <w:szCs w:val="36"/>
        </w:rPr>
        <w:t>P7 Astronomy</w:t>
      </w:r>
    </w:p>
    <w:p w14:paraId="4F51ED04" w14:textId="77777777" w:rsidR="005451F4" w:rsidRPr="0054235A" w:rsidRDefault="005451F4" w:rsidP="005451F4">
      <w:pPr>
        <w:rPr>
          <w:sz w:val="36"/>
          <w:szCs w:val="36"/>
        </w:rPr>
      </w:pPr>
    </w:p>
    <w:p w14:paraId="14FE9895" w14:textId="77777777" w:rsidR="005451F4" w:rsidRPr="0054235A" w:rsidRDefault="005451F4" w:rsidP="005451F4">
      <w:pPr>
        <w:jc w:val="center"/>
        <w:rPr>
          <w:b/>
          <w:sz w:val="36"/>
          <w:u w:val="single"/>
        </w:rPr>
      </w:pPr>
    </w:p>
    <w:p w14:paraId="660C9C4A" w14:textId="77777777" w:rsidR="005451F4" w:rsidRDefault="005451F4" w:rsidP="005451F4">
      <w:pPr>
        <w:jc w:val="center"/>
      </w:pPr>
    </w:p>
    <w:sectPr w:rsidR="005451F4" w:rsidSect="005451F4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D12256"/>
    <w:multiLevelType w:val="hybridMultilevel"/>
    <w:tmpl w:val="95F09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231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1F4"/>
    <w:rsid w:val="002B3FBD"/>
    <w:rsid w:val="0030640B"/>
    <w:rsid w:val="004A6202"/>
    <w:rsid w:val="0053118B"/>
    <w:rsid w:val="005451F4"/>
    <w:rsid w:val="00976B76"/>
    <w:rsid w:val="00B36130"/>
    <w:rsid w:val="00D15309"/>
    <w:rsid w:val="00ED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CECE4"/>
  <w15:chartTrackingRefBased/>
  <w15:docId w15:val="{7D885F7A-E939-4802-B964-7AFF479F1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51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51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51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51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51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51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51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51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51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51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51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51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51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51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51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51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51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51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51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51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51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51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51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51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51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51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51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51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51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142</Words>
  <Characters>816</Characters>
  <Application>Microsoft Office Word</Application>
  <DocSecurity>0</DocSecurity>
  <Lines>6</Lines>
  <Paragraphs>1</Paragraphs>
  <ScaleCrop>false</ScaleCrop>
  <Company>Waverley School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G.Nandra</dc:creator>
  <cp:keywords/>
  <dc:description/>
  <cp:lastModifiedBy>G.Nandra</cp:lastModifiedBy>
  <cp:revision>1</cp:revision>
  <dcterms:created xsi:type="dcterms:W3CDTF">2026-10-13T13:45:00Z</dcterms:created>
  <dcterms:modified xsi:type="dcterms:W3CDTF">2026-10-13T13:50:00Z</dcterms:modified>
</cp:coreProperties>
</file>